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FE9911" w14:textId="4DF9AF56" w:rsidR="00637192" w:rsidRPr="00637192" w:rsidRDefault="00637192" w:rsidP="00637192">
      <w:pPr>
        <w:rPr>
          <w:rFonts w:ascii="Times New Roman" w:eastAsia="Times New Roman" w:hAnsi="Times New Roman" w:cs="Times New Roman"/>
          <w:lang w:val="en-IE" w:eastAsia="en-GB"/>
        </w:rPr>
      </w:pPr>
      <w:r>
        <w:rPr>
          <w:rStyle w:val="normaltextrun"/>
          <w:rFonts w:ascii="Cambria" w:hAnsi="Cambria" w:cs="Segoe UI"/>
          <w:color w:val="17365D"/>
          <w:sz w:val="52"/>
          <w:szCs w:val="52"/>
        </w:rPr>
        <w:t xml:space="preserve">Final </w:t>
      </w:r>
      <w:r w:rsidR="0033343A">
        <w:rPr>
          <w:rStyle w:val="normaltextrun"/>
          <w:rFonts w:ascii="Cambria" w:hAnsi="Cambria" w:cs="Segoe UI"/>
          <w:color w:val="17365D"/>
          <w:sz w:val="52"/>
          <w:szCs w:val="52"/>
        </w:rPr>
        <w:t>Assessment</w:t>
      </w:r>
      <w:r w:rsidR="0033343A">
        <w:rPr>
          <w:rStyle w:val="eop"/>
          <w:rFonts w:ascii="Cambria" w:hAnsi="Cambria" w:cs="Segoe UI"/>
          <w:color w:val="17365D"/>
          <w:sz w:val="52"/>
          <w:szCs w:val="52"/>
        </w:rPr>
        <w:t> </w:t>
      </w:r>
      <w:r>
        <w:rPr>
          <w:rStyle w:val="eop"/>
          <w:rFonts w:ascii="Cambria" w:hAnsi="Cambria" w:cs="Segoe UI"/>
          <w:color w:val="17365D"/>
          <w:sz w:val="52"/>
          <w:szCs w:val="52"/>
        </w:rPr>
        <w:t xml:space="preserve"> </w:t>
      </w:r>
    </w:p>
    <w:p w14:paraId="2A42E330" w14:textId="77777777" w:rsidR="0033343A" w:rsidRDefault="0033343A" w:rsidP="0033343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17365D"/>
          <w:sz w:val="18"/>
          <w:szCs w:val="18"/>
        </w:rPr>
      </w:pPr>
    </w:p>
    <w:p w14:paraId="58420DC8" w14:textId="7EC86462" w:rsidR="0033343A" w:rsidRPr="00637192" w:rsidRDefault="0033343A" w:rsidP="00E0340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17365D"/>
          <w:sz w:val="40"/>
          <w:szCs w:val="40"/>
        </w:rPr>
      </w:pPr>
      <w:r w:rsidRPr="00637192">
        <w:rPr>
          <w:rStyle w:val="normaltextrun"/>
          <w:rFonts w:ascii="Cambria" w:hAnsi="Cambria" w:cs="Segoe UI"/>
          <w:color w:val="17365D"/>
          <w:sz w:val="40"/>
          <w:szCs w:val="40"/>
        </w:rPr>
        <w:t xml:space="preserve">BSc in </w:t>
      </w:r>
      <w:r w:rsidR="00637192" w:rsidRPr="00637192">
        <w:rPr>
          <w:rStyle w:val="normaltextrun"/>
          <w:rFonts w:ascii="Cambria" w:hAnsi="Cambria" w:cs="Segoe UI"/>
          <w:color w:val="17365D"/>
          <w:sz w:val="40"/>
          <w:szCs w:val="40"/>
        </w:rPr>
        <w:t>Retail and Services Management</w:t>
      </w:r>
      <w:r w:rsidRPr="00637192">
        <w:rPr>
          <w:rStyle w:val="normaltextrun"/>
          <w:rFonts w:ascii="Cambria" w:hAnsi="Cambria" w:cs="Segoe UI"/>
          <w:color w:val="17365D"/>
          <w:sz w:val="40"/>
          <w:szCs w:val="40"/>
        </w:rPr>
        <w:t> </w:t>
      </w:r>
    </w:p>
    <w:p w14:paraId="7917A232" w14:textId="77777777" w:rsidR="00637192" w:rsidRDefault="00637192" w:rsidP="003334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mbria" w:hAnsi="Cambria" w:cs="Segoe UI"/>
          <w:b/>
          <w:bCs/>
          <w:color w:val="365F91"/>
          <w:sz w:val="28"/>
          <w:szCs w:val="28"/>
        </w:rPr>
      </w:pPr>
    </w:p>
    <w:p w14:paraId="1AB651A0" w14:textId="77777777" w:rsidR="00637192" w:rsidRDefault="00637192" w:rsidP="003334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mbria" w:hAnsi="Cambria" w:cs="Segoe UI"/>
          <w:b/>
          <w:bCs/>
          <w:color w:val="365F91"/>
          <w:sz w:val="28"/>
          <w:szCs w:val="28"/>
        </w:rPr>
      </w:pPr>
    </w:p>
    <w:p w14:paraId="5F662B88" w14:textId="77777777" w:rsidR="00637192" w:rsidRDefault="00637192" w:rsidP="00637192">
      <w:pPr>
        <w:rPr>
          <w:rStyle w:val="normaltextrun"/>
        </w:rPr>
      </w:pPr>
      <w:r>
        <w:rPr>
          <w:rStyle w:val="normaltextrun"/>
          <w:rFonts w:ascii="Cambria" w:hAnsi="Cambria" w:cs="Segoe UI"/>
          <w:b/>
          <w:bCs/>
          <w:color w:val="365F91"/>
          <w:sz w:val="28"/>
          <w:szCs w:val="28"/>
        </w:rPr>
        <w:t>Individual</w:t>
      </w:r>
      <w:r w:rsidR="0033343A">
        <w:rPr>
          <w:rStyle w:val="normaltextrun"/>
          <w:rFonts w:ascii="Cambria" w:hAnsi="Cambria" w:cs="Segoe UI"/>
          <w:b/>
          <w:bCs/>
          <w:color w:val="365F91"/>
          <w:sz w:val="28"/>
          <w:szCs w:val="28"/>
        </w:rPr>
        <w:t xml:space="preserve"> work</w:t>
      </w:r>
    </w:p>
    <w:p w14:paraId="6DA0FA63" w14:textId="77777777" w:rsidR="0033343A" w:rsidRDefault="0033343A" w:rsidP="00637192">
      <w:pPr>
        <w:rPr>
          <w:rFonts w:ascii="Segoe UI" w:hAnsi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53B29D14" w14:textId="77777777" w:rsidR="0033343A" w:rsidRDefault="0033343A" w:rsidP="00637192">
      <w:pPr>
        <w:rPr>
          <w:rFonts w:ascii="Segoe UI" w:hAnsi="Segoe UI"/>
          <w:sz w:val="18"/>
          <w:szCs w:val="18"/>
        </w:rPr>
      </w:pPr>
      <w:r>
        <w:rPr>
          <w:rStyle w:val="normaltextrun"/>
          <w:rFonts w:ascii="Cambria" w:hAnsi="Cambria" w:cs="Segoe UI"/>
          <w:b/>
          <w:bCs/>
          <w:color w:val="365F91"/>
          <w:sz w:val="28"/>
          <w:szCs w:val="28"/>
        </w:rPr>
        <w:t>Submission Date</w:t>
      </w:r>
      <w:r>
        <w:rPr>
          <w:rStyle w:val="normaltextrun"/>
        </w:rPr>
        <w:t>:</w:t>
      </w:r>
      <w:r>
        <w:rPr>
          <w:rStyle w:val="tabchar"/>
          <w:rFonts w:ascii="Calibri" w:hAnsi="Calibri" w:cs="Calibri"/>
        </w:rPr>
        <w:t xml:space="preserve"> </w:t>
      </w:r>
      <w:r w:rsidR="00637192">
        <w:rPr>
          <w:rStyle w:val="normaltextrun"/>
        </w:rPr>
        <w:t xml:space="preserve">Monday, </w:t>
      </w:r>
      <w:proofErr w:type="gramStart"/>
      <w:r w:rsidR="00637192">
        <w:rPr>
          <w:rStyle w:val="normaltextrun"/>
        </w:rPr>
        <w:t>January,</w:t>
      </w:r>
      <w:proofErr w:type="gramEnd"/>
      <w:r w:rsidR="00637192">
        <w:rPr>
          <w:rStyle w:val="normaltextrun"/>
        </w:rPr>
        <w:t xml:space="preserve"> 18</w:t>
      </w:r>
      <w:r w:rsidR="00637192" w:rsidRPr="00637192">
        <w:rPr>
          <w:rStyle w:val="normaltextrun"/>
          <w:vertAlign w:val="superscript"/>
        </w:rPr>
        <w:t>th</w:t>
      </w:r>
      <w:r w:rsidR="00637192">
        <w:rPr>
          <w:rStyle w:val="normaltextrun"/>
        </w:rPr>
        <w:t>, 2021</w:t>
      </w:r>
      <w:r>
        <w:rPr>
          <w:rStyle w:val="eop"/>
          <w:rFonts w:ascii="Calibri" w:hAnsi="Calibri" w:cs="Calibri"/>
        </w:rPr>
        <w:t> </w:t>
      </w:r>
    </w:p>
    <w:p w14:paraId="0640DE83" w14:textId="77777777" w:rsidR="0033343A" w:rsidRDefault="0033343A" w:rsidP="00637192">
      <w:pPr>
        <w:rPr>
          <w:rFonts w:ascii="Segoe UI" w:hAnsi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01A4FDB1" w14:textId="77777777" w:rsidR="0033343A" w:rsidRDefault="0033343A" w:rsidP="00637192">
      <w:pPr>
        <w:rPr>
          <w:rFonts w:ascii="Segoe UI" w:hAnsi="Segoe UI"/>
          <w:sz w:val="18"/>
          <w:szCs w:val="18"/>
        </w:rPr>
      </w:pPr>
      <w:r>
        <w:rPr>
          <w:rStyle w:val="normaltextrun"/>
          <w:rFonts w:ascii="Cambria" w:hAnsi="Cambria" w:cs="Segoe UI"/>
          <w:b/>
          <w:bCs/>
          <w:color w:val="365F91"/>
          <w:sz w:val="28"/>
          <w:szCs w:val="28"/>
        </w:rPr>
        <w:t xml:space="preserve">Submission </w:t>
      </w:r>
      <w:r w:rsidR="00637192">
        <w:rPr>
          <w:rStyle w:val="normaltextrun"/>
          <w:rFonts w:ascii="Cambria" w:hAnsi="Cambria" w:cs="Segoe UI"/>
          <w:b/>
          <w:bCs/>
          <w:color w:val="365F91"/>
          <w:sz w:val="28"/>
          <w:szCs w:val="28"/>
        </w:rPr>
        <w:t>on Brightspace</w:t>
      </w:r>
    </w:p>
    <w:p w14:paraId="31A52853" w14:textId="77777777" w:rsidR="0033343A" w:rsidRDefault="0033343A" w:rsidP="00637192">
      <w:pPr>
        <w:rPr>
          <w:rFonts w:ascii="Segoe UI" w:hAnsi="Segoe UI"/>
          <w:sz w:val="18"/>
          <w:szCs w:val="18"/>
        </w:rPr>
      </w:pPr>
      <w:r>
        <w:rPr>
          <w:rStyle w:val="eop"/>
          <w:rFonts w:ascii="Calibri" w:hAnsi="Calibri" w:cs="Calibri"/>
        </w:rPr>
        <w:t>  </w:t>
      </w:r>
    </w:p>
    <w:p w14:paraId="2808B466" w14:textId="77777777" w:rsidR="0033343A" w:rsidRDefault="0033343A" w:rsidP="00637192">
      <w:pPr>
        <w:rPr>
          <w:rFonts w:ascii="Segoe UI" w:hAnsi="Segoe UI"/>
          <w:sz w:val="18"/>
          <w:szCs w:val="18"/>
        </w:rPr>
      </w:pPr>
      <w:r>
        <w:rPr>
          <w:rStyle w:val="normaltextrun"/>
          <w:rFonts w:ascii="Cambria" w:hAnsi="Cambria" w:cs="Segoe UI"/>
          <w:b/>
          <w:bCs/>
          <w:color w:val="365F91"/>
          <w:sz w:val="28"/>
          <w:szCs w:val="28"/>
        </w:rPr>
        <w:t>Late Submission Penalty:</w:t>
      </w:r>
      <w:r>
        <w:rPr>
          <w:rStyle w:val="tabchar"/>
          <w:rFonts w:ascii="Calibri" w:hAnsi="Calibri" w:cs="Calibri"/>
          <w:color w:val="365F91"/>
          <w:sz w:val="28"/>
          <w:szCs w:val="28"/>
        </w:rPr>
        <w:t xml:space="preserve"> </w:t>
      </w:r>
      <w:r w:rsidR="00637192">
        <w:rPr>
          <w:rStyle w:val="normaltextrun"/>
        </w:rPr>
        <w:t>30</w:t>
      </w:r>
      <w:r w:rsidRPr="00637192">
        <w:rPr>
          <w:rStyle w:val="normaltextrun"/>
        </w:rPr>
        <w:t xml:space="preserve">% of mark </w:t>
      </w:r>
      <w:proofErr w:type="gramStart"/>
      <w:r w:rsidRPr="00637192">
        <w:rPr>
          <w:rStyle w:val="normaltextrun"/>
        </w:rPr>
        <w:t>achieved</w:t>
      </w:r>
      <w:proofErr w:type="gramEnd"/>
      <w:r>
        <w:rPr>
          <w:rStyle w:val="eop"/>
          <w:rFonts w:ascii="Calibri" w:hAnsi="Calibri" w:cs="Calibri"/>
        </w:rPr>
        <w:t> </w:t>
      </w:r>
      <w:r w:rsidR="00637192">
        <w:rPr>
          <w:rStyle w:val="normaltextrun"/>
          <w:rFonts w:ascii="Cambria" w:hAnsi="Cambria" w:cs="Segoe UI"/>
          <w:b/>
          <w:bCs/>
          <w:color w:val="365F91"/>
          <w:sz w:val="28"/>
          <w:szCs w:val="28"/>
        </w:rPr>
        <w:tab/>
      </w:r>
    </w:p>
    <w:p w14:paraId="70FD6D87" w14:textId="77777777" w:rsidR="0033343A" w:rsidRDefault="0033343A" w:rsidP="00637192">
      <w:pPr>
        <w:rPr>
          <w:rFonts w:ascii="Segoe UI" w:hAnsi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455FCCA4" w14:textId="77777777" w:rsidR="0033343A" w:rsidRDefault="0033343A" w:rsidP="00637192">
      <w:pPr>
        <w:rPr>
          <w:rFonts w:ascii="Segoe UI" w:hAnsi="Segoe UI"/>
          <w:sz w:val="18"/>
          <w:szCs w:val="18"/>
        </w:rPr>
      </w:pPr>
      <w:r>
        <w:rPr>
          <w:rStyle w:val="normaltextrun"/>
          <w:rFonts w:ascii="Cambria" w:hAnsi="Cambria" w:cs="Segoe UI"/>
          <w:b/>
          <w:bCs/>
          <w:color w:val="365F91"/>
          <w:sz w:val="28"/>
          <w:szCs w:val="28"/>
        </w:rPr>
        <w:t>Overall Assessment Worth:</w:t>
      </w:r>
      <w:r>
        <w:rPr>
          <w:rStyle w:val="tabchar"/>
          <w:rFonts w:ascii="Calibri" w:hAnsi="Calibri" w:cs="Calibri"/>
          <w:color w:val="365F91"/>
          <w:sz w:val="28"/>
          <w:szCs w:val="28"/>
        </w:rPr>
        <w:t xml:space="preserve"> </w:t>
      </w:r>
      <w:r>
        <w:rPr>
          <w:rStyle w:val="normaltextrun"/>
        </w:rPr>
        <w:t>50%</w:t>
      </w:r>
      <w:r>
        <w:rPr>
          <w:rStyle w:val="eop"/>
          <w:rFonts w:ascii="Calibri" w:hAnsi="Calibri" w:cs="Calibri"/>
        </w:rPr>
        <w:t> </w:t>
      </w:r>
    </w:p>
    <w:p w14:paraId="073A83BA" w14:textId="77777777" w:rsidR="0033343A" w:rsidRDefault="0033343A" w:rsidP="00637192">
      <w:pPr>
        <w:rPr>
          <w:rFonts w:ascii="Segoe UI" w:hAnsi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6ADC295F" w14:textId="77777777" w:rsidR="00637192" w:rsidRDefault="0033343A" w:rsidP="00637192">
      <w:pPr>
        <w:rPr>
          <w:rStyle w:val="tabchar"/>
          <w:rFonts w:ascii="Calibri" w:hAnsi="Calibri" w:cs="Calibri"/>
          <w:color w:val="365F91"/>
          <w:sz w:val="28"/>
          <w:szCs w:val="28"/>
        </w:rPr>
      </w:pPr>
      <w:r>
        <w:rPr>
          <w:rStyle w:val="normaltextrun"/>
          <w:rFonts w:ascii="Cambria" w:hAnsi="Cambria" w:cs="Segoe UI"/>
          <w:b/>
          <w:bCs/>
          <w:color w:val="365F91"/>
          <w:sz w:val="28"/>
          <w:szCs w:val="28"/>
        </w:rPr>
        <w:t>Requirements:</w:t>
      </w:r>
      <w:r>
        <w:rPr>
          <w:rStyle w:val="tabchar"/>
          <w:rFonts w:ascii="Calibri" w:hAnsi="Calibri" w:cs="Calibri"/>
          <w:color w:val="365F91"/>
          <w:sz w:val="28"/>
          <w:szCs w:val="28"/>
        </w:rPr>
        <w:t xml:space="preserve"> </w:t>
      </w:r>
    </w:p>
    <w:p w14:paraId="1B2C0133" w14:textId="77777777" w:rsidR="0033343A" w:rsidRPr="00637192" w:rsidRDefault="0033343A" w:rsidP="00637192">
      <w:pPr>
        <w:pStyle w:val="ListParagraph"/>
        <w:numPr>
          <w:ilvl w:val="0"/>
          <w:numId w:val="23"/>
        </w:numPr>
        <w:rPr>
          <w:rFonts w:ascii="Segoe UI" w:hAnsi="Segoe UI"/>
          <w:sz w:val="18"/>
          <w:szCs w:val="18"/>
        </w:rPr>
      </w:pPr>
      <w:r>
        <w:rPr>
          <w:rStyle w:val="normaltextrun"/>
        </w:rPr>
        <w:t xml:space="preserve">Your work must be between 2,500 and </w:t>
      </w:r>
      <w:proofErr w:type="gramStart"/>
      <w:r>
        <w:rPr>
          <w:rStyle w:val="normaltextrun"/>
        </w:rPr>
        <w:t>3,000 </w:t>
      </w:r>
      <w:r w:rsidRPr="00637192">
        <w:rPr>
          <w:rStyle w:val="eop"/>
          <w:rFonts w:ascii="Calibri" w:hAnsi="Calibri" w:cs="Calibri"/>
        </w:rPr>
        <w:t> </w:t>
      </w:r>
      <w:r>
        <w:rPr>
          <w:rStyle w:val="normaltextrun"/>
        </w:rPr>
        <w:t>words</w:t>
      </w:r>
      <w:proofErr w:type="gramEnd"/>
      <w:r>
        <w:rPr>
          <w:rStyle w:val="normaltextrun"/>
        </w:rPr>
        <w:t> NOT including references</w:t>
      </w:r>
      <w:r w:rsidR="00637192" w:rsidRPr="00637192">
        <w:rPr>
          <w:rStyle w:val="eop"/>
          <w:rFonts w:ascii="Calibri" w:hAnsi="Calibri" w:cs="Calibri"/>
        </w:rPr>
        <w:t xml:space="preserve">. </w:t>
      </w:r>
    </w:p>
    <w:p w14:paraId="0236B35C" w14:textId="77777777" w:rsidR="00637192" w:rsidRPr="00637192" w:rsidRDefault="00637192" w:rsidP="00637192">
      <w:pPr>
        <w:pStyle w:val="ListParagraph"/>
        <w:numPr>
          <w:ilvl w:val="0"/>
          <w:numId w:val="23"/>
        </w:numPr>
        <w:rPr>
          <w:rFonts w:ascii="Segoe UI" w:hAnsi="Segoe UI"/>
          <w:sz w:val="18"/>
          <w:szCs w:val="18"/>
        </w:rPr>
      </w:pPr>
      <w:r w:rsidRPr="00637192">
        <w:rPr>
          <w:rFonts w:ascii="Calibri" w:hAnsi="Calibri" w:cs="Calibri"/>
        </w:rPr>
        <w:t xml:space="preserve">The referencing system is </w:t>
      </w:r>
      <w:proofErr w:type="gramStart"/>
      <w:r w:rsidRPr="00637192">
        <w:rPr>
          <w:rFonts w:ascii="Calibri" w:hAnsi="Calibri" w:cs="Calibri"/>
        </w:rPr>
        <w:t>A.P.A  referencing</w:t>
      </w:r>
      <w:proofErr w:type="gramEnd"/>
      <w:r w:rsidRPr="00637192">
        <w:rPr>
          <w:rFonts w:ascii="Calibri" w:hAnsi="Calibri" w:cs="Calibri"/>
        </w:rPr>
        <w:t xml:space="preserve"> system. </w:t>
      </w:r>
      <w:r>
        <w:rPr>
          <w:rFonts w:ascii="Calibri" w:hAnsi="Calibri" w:cs="Calibri"/>
        </w:rPr>
        <w:t xml:space="preserve">(use a site like </w:t>
      </w:r>
      <w:hyperlink r:id="rId5" w:history="1">
        <w:r w:rsidRPr="00132AB4">
          <w:rPr>
            <w:rStyle w:val="Hyperlink"/>
            <w:rFonts w:ascii="Calibri" w:hAnsi="Calibri" w:cs="Calibri"/>
          </w:rPr>
          <w:t>https://www.scribbr.com/apa-citation-generator/</w:t>
        </w:r>
      </w:hyperlink>
      <w:r>
        <w:rPr>
          <w:rFonts w:ascii="Calibri" w:hAnsi="Calibri" w:cs="Calibri"/>
        </w:rPr>
        <w:t xml:space="preserve"> if in doubt)</w:t>
      </w:r>
    </w:p>
    <w:p w14:paraId="078B7BE2" w14:textId="77777777" w:rsidR="00637192" w:rsidRPr="00637192" w:rsidRDefault="00637192" w:rsidP="00637192">
      <w:pPr>
        <w:pStyle w:val="ListParagraph"/>
        <w:numPr>
          <w:ilvl w:val="0"/>
          <w:numId w:val="23"/>
        </w:numPr>
        <w:rPr>
          <w:rFonts w:ascii="Segoe UI" w:eastAsia="Times New Roman" w:hAnsi="Segoe UI"/>
          <w:sz w:val="18"/>
          <w:szCs w:val="18"/>
          <w:lang w:val="en-IE" w:eastAsia="en-GB"/>
        </w:rPr>
      </w:pPr>
      <w:r w:rsidRPr="00637192">
        <w:rPr>
          <w:rFonts w:ascii="Calibri" w:eastAsia="Times New Roman" w:hAnsi="Calibri" w:cs="Calibri"/>
          <w:lang w:val="en-IE" w:eastAsia="en-GB"/>
        </w:rPr>
        <w:t>There should be a minimum of 5 academic references in your bibliography. </w:t>
      </w:r>
      <w:r>
        <w:rPr>
          <w:rFonts w:ascii="Calibri" w:eastAsia="Times New Roman" w:hAnsi="Calibri" w:cs="Calibri"/>
          <w:lang w:val="en-IE" w:eastAsia="en-GB"/>
        </w:rPr>
        <w:t>(use Google scholar or a library search for peer reviewed articles)</w:t>
      </w:r>
    </w:p>
    <w:p w14:paraId="0D1C4E12" w14:textId="77777777" w:rsidR="00637192" w:rsidRPr="00637192" w:rsidRDefault="00637192" w:rsidP="00637192">
      <w:pPr>
        <w:rPr>
          <w:rFonts w:ascii="Segoe UI" w:eastAsia="Times New Roman" w:hAnsi="Segoe UI"/>
          <w:sz w:val="18"/>
          <w:szCs w:val="18"/>
          <w:lang w:val="en-IE" w:eastAsia="en-GB"/>
        </w:rPr>
      </w:pPr>
      <w:r w:rsidRPr="00637192">
        <w:rPr>
          <w:rFonts w:ascii="Calibri" w:eastAsia="Times New Roman" w:hAnsi="Calibri" w:cs="Calibri"/>
          <w:lang w:val="en-IE" w:eastAsia="en-GB"/>
        </w:rPr>
        <w:t> </w:t>
      </w:r>
    </w:p>
    <w:p w14:paraId="11EBBF28" w14:textId="77777777" w:rsidR="00637192" w:rsidRPr="00637192" w:rsidRDefault="00637192" w:rsidP="00637192">
      <w:pPr>
        <w:rPr>
          <w:rFonts w:ascii="Segoe UI" w:eastAsia="Times New Roman" w:hAnsi="Segoe UI"/>
          <w:sz w:val="18"/>
          <w:szCs w:val="18"/>
          <w:lang w:val="en-IE" w:eastAsia="en-GB"/>
        </w:rPr>
      </w:pPr>
      <w:r w:rsidRPr="00637192">
        <w:rPr>
          <w:rFonts w:ascii="Calibri" w:eastAsia="Times New Roman" w:hAnsi="Calibri" w:cs="Calibri"/>
          <w:lang w:val="en-IE" w:eastAsia="en-GB"/>
        </w:rPr>
        <w:t> </w:t>
      </w:r>
    </w:p>
    <w:p w14:paraId="1C1115B6" w14:textId="77777777" w:rsidR="00637192" w:rsidRDefault="00637192" w:rsidP="00637192">
      <w:pPr>
        <w:rPr>
          <w:rStyle w:val="eop"/>
          <w:rFonts w:ascii="Calibri" w:hAnsi="Calibri" w:cs="Calibri"/>
        </w:rPr>
      </w:pPr>
    </w:p>
    <w:p w14:paraId="567AB232" w14:textId="77777777" w:rsidR="00637192" w:rsidRDefault="00637192" w:rsidP="00637192">
      <w:pPr>
        <w:rPr>
          <w:rStyle w:val="eop"/>
          <w:rFonts w:ascii="Calibri" w:hAnsi="Calibri" w:cs="Calibri"/>
        </w:rPr>
      </w:pPr>
    </w:p>
    <w:p w14:paraId="3C130227" w14:textId="77777777" w:rsidR="00637192" w:rsidRDefault="00637192" w:rsidP="0033343A">
      <w:pPr>
        <w:pStyle w:val="paragraph"/>
        <w:spacing w:before="0" w:beforeAutospacing="0" w:after="0" w:afterAutospacing="0"/>
        <w:ind w:left="3675"/>
        <w:textAlignment w:val="baseline"/>
        <w:rPr>
          <w:rStyle w:val="eop"/>
          <w:rFonts w:ascii="Calibri" w:hAnsi="Calibri" w:cs="Calibri"/>
        </w:rPr>
      </w:pPr>
    </w:p>
    <w:p w14:paraId="404671C7" w14:textId="77777777" w:rsidR="00637192" w:rsidRDefault="00637192">
      <w:pPr>
        <w:rPr>
          <w:rStyle w:val="eop"/>
          <w:rFonts w:ascii="Calibri" w:eastAsia="Times New Roman" w:hAnsi="Calibri" w:cs="Calibri"/>
          <w:lang w:val="en-IE" w:eastAsia="en-GB"/>
        </w:rPr>
      </w:pPr>
      <w:r>
        <w:rPr>
          <w:rStyle w:val="eop"/>
          <w:rFonts w:ascii="Calibri" w:hAnsi="Calibri" w:cs="Calibri"/>
        </w:rPr>
        <w:br w:type="page"/>
      </w:r>
    </w:p>
    <w:p w14:paraId="6987B070" w14:textId="77777777" w:rsidR="0033343A" w:rsidRDefault="0033343A" w:rsidP="0033343A">
      <w:pPr>
        <w:pStyle w:val="paragraph"/>
        <w:spacing w:before="0" w:beforeAutospacing="0" w:after="0" w:afterAutospacing="0"/>
        <w:ind w:left="3675"/>
        <w:textAlignment w:val="baseline"/>
        <w:rPr>
          <w:rFonts w:ascii="Segoe UI" w:hAnsi="Segoe UI" w:cs="Segoe UI"/>
          <w:sz w:val="18"/>
          <w:szCs w:val="18"/>
        </w:rPr>
      </w:pPr>
    </w:p>
    <w:p w14:paraId="1588AE07" w14:textId="77777777" w:rsidR="0033343A" w:rsidRDefault="0033343A" w:rsidP="0033343A">
      <w:pPr>
        <w:pStyle w:val="paragraph"/>
        <w:spacing w:before="0" w:beforeAutospacing="0" w:after="0" w:afterAutospacing="0"/>
        <w:ind w:left="367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37890741" w14:textId="77777777" w:rsidR="00637192" w:rsidRDefault="00637192" w:rsidP="0063719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323E4F"/>
          <w:sz w:val="18"/>
          <w:szCs w:val="18"/>
        </w:rPr>
      </w:pPr>
      <w:r>
        <w:rPr>
          <w:rStyle w:val="normaltextrun"/>
          <w:sz w:val="52"/>
          <w:szCs w:val="52"/>
        </w:rPr>
        <w:t>Stereotypes in bicultural global teams</w:t>
      </w:r>
      <w:r>
        <w:rPr>
          <w:rStyle w:val="eop"/>
          <w:rFonts w:ascii="Calibri" w:hAnsi="Calibri" w:cs="Calibri"/>
          <w:sz w:val="52"/>
          <w:szCs w:val="52"/>
        </w:rPr>
        <w:t> </w:t>
      </w:r>
    </w:p>
    <w:p w14:paraId="1EE811BF" w14:textId="77777777" w:rsidR="00637192" w:rsidRDefault="00637192" w:rsidP="0063719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47FD8AA7" w14:textId="77777777" w:rsidR="00637192" w:rsidRDefault="00637192" w:rsidP="0063719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2E74B5"/>
          <w:sz w:val="18"/>
          <w:szCs w:val="18"/>
        </w:rPr>
      </w:pPr>
      <w:r>
        <w:rPr>
          <w:rStyle w:val="normaltextrun"/>
          <w:b/>
          <w:bCs/>
          <w:sz w:val="28"/>
          <w:szCs w:val="28"/>
        </w:rPr>
        <w:t>Organize and incorporate the following in a critical summary of the text</w:t>
      </w:r>
      <w:r>
        <w:rPr>
          <w:rStyle w:val="normaltextrun"/>
          <w:b/>
          <w:bCs/>
          <w:sz w:val="32"/>
          <w:szCs w:val="32"/>
        </w:rPr>
        <w:t>.</w:t>
      </w:r>
      <w:r>
        <w:rPr>
          <w:rStyle w:val="eop"/>
          <w:rFonts w:ascii="Calibri" w:hAnsi="Calibri" w:cs="Calibri"/>
          <w:b/>
          <w:bCs/>
          <w:sz w:val="32"/>
          <w:szCs w:val="32"/>
        </w:rPr>
        <w:t> </w:t>
      </w:r>
    </w:p>
    <w:p w14:paraId="64BD0055" w14:textId="77777777" w:rsidR="00637192" w:rsidRDefault="00637192" w:rsidP="0063719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41C2AAA6" w14:textId="77777777" w:rsidR="00637192" w:rsidRDefault="00637192" w:rsidP="0063719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6419801D" w14:textId="77777777" w:rsidR="00637192" w:rsidRDefault="00637192" w:rsidP="00637192">
      <w:pPr>
        <w:pStyle w:val="paragraph"/>
        <w:numPr>
          <w:ilvl w:val="0"/>
          <w:numId w:val="10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>
        <w:rPr>
          <w:rStyle w:val="normaltextrun"/>
        </w:rPr>
        <w:t>Introduction: title of the article, author(s) of the article, different themes mentioned. (5 marks)</w:t>
      </w:r>
      <w:r>
        <w:rPr>
          <w:rStyle w:val="eop"/>
          <w:rFonts w:ascii="Calibri" w:hAnsi="Calibri" w:cs="Calibri"/>
        </w:rPr>
        <w:t> </w:t>
      </w:r>
    </w:p>
    <w:p w14:paraId="4154C242" w14:textId="77777777" w:rsidR="00637192" w:rsidRDefault="00637192" w:rsidP="0063719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6BAD4321" w14:textId="77777777" w:rsidR="00637192" w:rsidRDefault="00637192" w:rsidP="00637192">
      <w:pPr>
        <w:pStyle w:val="paragraph"/>
        <w:numPr>
          <w:ilvl w:val="0"/>
          <w:numId w:val="11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>
        <w:rPr>
          <w:rStyle w:val="normaltextrun"/>
        </w:rPr>
        <w:t>Why have the authors chosen to study the culture of the high-tech industry more specifically? (5marks)</w:t>
      </w:r>
      <w:r>
        <w:rPr>
          <w:rStyle w:val="eop"/>
          <w:rFonts w:ascii="Calibri" w:hAnsi="Calibri" w:cs="Calibri"/>
        </w:rPr>
        <w:t> </w:t>
      </w:r>
    </w:p>
    <w:p w14:paraId="70F52B11" w14:textId="77777777" w:rsidR="00637192" w:rsidRDefault="00637192" w:rsidP="0063719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0882228A" w14:textId="77777777" w:rsidR="00637192" w:rsidRDefault="00637192" w:rsidP="00637192">
      <w:pPr>
        <w:pStyle w:val="paragraph"/>
        <w:numPr>
          <w:ilvl w:val="0"/>
          <w:numId w:val="12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>
        <w:rPr>
          <w:rStyle w:val="normaltextrun"/>
        </w:rPr>
        <w:t>How does the culture of the high-tech industry fit with the cultural characteristics of a) Israelis and b) Indians? (10 marks)</w:t>
      </w:r>
      <w:r>
        <w:rPr>
          <w:rStyle w:val="eop"/>
          <w:rFonts w:ascii="Calibri" w:hAnsi="Calibri" w:cs="Calibri"/>
        </w:rPr>
        <w:t> </w:t>
      </w:r>
    </w:p>
    <w:p w14:paraId="0373C940" w14:textId="77777777" w:rsidR="00637192" w:rsidRDefault="00637192" w:rsidP="0063719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0BFC49CF" w14:textId="77777777" w:rsidR="00637192" w:rsidRDefault="00637192" w:rsidP="00637192">
      <w:pPr>
        <w:pStyle w:val="paragraph"/>
        <w:numPr>
          <w:ilvl w:val="0"/>
          <w:numId w:val="13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>
        <w:rPr>
          <w:rStyle w:val="normaltextrun"/>
        </w:rPr>
        <w:t xml:space="preserve">The Hofstede dimensions: how many dimensions are there? Give a thorough explanation for each of them. </w:t>
      </w:r>
      <w:proofErr w:type="gramStart"/>
      <w:r>
        <w:rPr>
          <w:rStyle w:val="normaltextrun"/>
        </w:rPr>
        <w:t>You’ll</w:t>
      </w:r>
      <w:proofErr w:type="gramEnd"/>
      <w:r>
        <w:rPr>
          <w:rStyle w:val="normaltextrun"/>
        </w:rPr>
        <w:t xml:space="preserve"> need to consult other sources than the text. (10 marks)</w:t>
      </w:r>
      <w:r>
        <w:rPr>
          <w:rStyle w:val="eop"/>
          <w:rFonts w:ascii="Calibri" w:hAnsi="Calibri" w:cs="Calibri"/>
        </w:rPr>
        <w:t> </w:t>
      </w:r>
    </w:p>
    <w:p w14:paraId="68A84E75" w14:textId="77777777" w:rsidR="00637192" w:rsidRDefault="00637192" w:rsidP="0063719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1BD6CA8E" w14:textId="77777777" w:rsidR="00637192" w:rsidRDefault="00637192" w:rsidP="00637192">
      <w:pPr>
        <w:pStyle w:val="paragraph"/>
        <w:numPr>
          <w:ilvl w:val="0"/>
          <w:numId w:val="14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>
        <w:rPr>
          <w:rStyle w:val="normaltextrun"/>
        </w:rPr>
        <w:t>Using Hofstede’s indexes how do Israel and India compare in terms of difference? (10 marks)</w:t>
      </w:r>
      <w:r>
        <w:rPr>
          <w:rStyle w:val="eop"/>
          <w:rFonts w:ascii="Calibri" w:hAnsi="Calibri" w:cs="Calibri"/>
        </w:rPr>
        <w:t> </w:t>
      </w:r>
    </w:p>
    <w:p w14:paraId="1A255A38" w14:textId="77777777" w:rsidR="00637192" w:rsidRDefault="00637192" w:rsidP="0063719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2602C567" w14:textId="77777777" w:rsidR="00637192" w:rsidRDefault="00637192" w:rsidP="00637192">
      <w:pPr>
        <w:pStyle w:val="paragraph"/>
        <w:numPr>
          <w:ilvl w:val="0"/>
          <w:numId w:val="15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>
        <w:rPr>
          <w:rStyle w:val="normaltextrun"/>
        </w:rPr>
        <w:t>Why would you think that “the directness and task-oriented approach of the Israelis generated negative feelings among their Indian partners”? (5 marks)</w:t>
      </w:r>
      <w:r>
        <w:rPr>
          <w:rStyle w:val="eop"/>
          <w:rFonts w:ascii="Calibri" w:hAnsi="Calibri" w:cs="Calibri"/>
        </w:rPr>
        <w:t> </w:t>
      </w:r>
    </w:p>
    <w:p w14:paraId="535BB697" w14:textId="77777777" w:rsidR="00637192" w:rsidRDefault="00637192" w:rsidP="0063719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0078A536" w14:textId="77777777" w:rsidR="00637192" w:rsidRDefault="00637192" w:rsidP="00637192">
      <w:pPr>
        <w:pStyle w:val="paragraph"/>
        <w:numPr>
          <w:ilvl w:val="0"/>
          <w:numId w:val="16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>
        <w:rPr>
          <w:rStyle w:val="normaltextrun"/>
        </w:rPr>
        <w:t>What are the notions of convergence, </w:t>
      </w:r>
      <w:proofErr w:type="spellStart"/>
      <w:r>
        <w:rPr>
          <w:rStyle w:val="normaltextrun"/>
        </w:rPr>
        <w:t>crossvergence</w:t>
      </w:r>
      <w:proofErr w:type="spellEnd"/>
      <w:r>
        <w:rPr>
          <w:rStyle w:val="normaltextrun"/>
        </w:rPr>
        <w:t> and divergence? (10 marks)</w:t>
      </w:r>
      <w:r>
        <w:rPr>
          <w:rStyle w:val="eop"/>
          <w:rFonts w:ascii="Calibri" w:hAnsi="Calibri" w:cs="Calibri"/>
        </w:rPr>
        <w:t> </w:t>
      </w:r>
    </w:p>
    <w:p w14:paraId="2F66C0BD" w14:textId="77777777" w:rsidR="00637192" w:rsidRDefault="00637192" w:rsidP="0063719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13FCEE60" w14:textId="77777777" w:rsidR="00637192" w:rsidRDefault="00637192" w:rsidP="00637192">
      <w:pPr>
        <w:pStyle w:val="paragraph"/>
        <w:numPr>
          <w:ilvl w:val="0"/>
          <w:numId w:val="17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>
        <w:rPr>
          <w:rStyle w:val="normaltextrun"/>
        </w:rPr>
        <w:t>Explain Tajfel and Turner theory. You will have to use other academic sources than the text. (10 marks)</w:t>
      </w:r>
      <w:r>
        <w:rPr>
          <w:rStyle w:val="eop"/>
          <w:rFonts w:ascii="Calibri" w:hAnsi="Calibri" w:cs="Calibri"/>
        </w:rPr>
        <w:t> </w:t>
      </w:r>
    </w:p>
    <w:p w14:paraId="6951A470" w14:textId="77777777" w:rsidR="00637192" w:rsidRDefault="00637192" w:rsidP="0063719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7C1E50C9" w14:textId="77777777" w:rsidR="00637192" w:rsidRDefault="00637192" w:rsidP="00637192">
      <w:pPr>
        <w:pStyle w:val="paragraph"/>
        <w:numPr>
          <w:ilvl w:val="0"/>
          <w:numId w:val="18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>
        <w:rPr>
          <w:rStyle w:val="normaltextrun"/>
        </w:rPr>
        <w:t>Why was a pilot study conducted? Do you think it was needed? (10 marks)</w:t>
      </w:r>
      <w:r>
        <w:rPr>
          <w:rStyle w:val="eop"/>
          <w:rFonts w:ascii="Calibri" w:hAnsi="Calibri" w:cs="Calibri"/>
        </w:rPr>
        <w:t> </w:t>
      </w:r>
    </w:p>
    <w:p w14:paraId="320E2D5A" w14:textId="77777777" w:rsidR="00637192" w:rsidRDefault="00637192" w:rsidP="0063719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64EE92C3" w14:textId="77777777" w:rsidR="00637192" w:rsidRDefault="00637192" w:rsidP="00637192">
      <w:pPr>
        <w:pStyle w:val="paragraph"/>
        <w:numPr>
          <w:ilvl w:val="0"/>
          <w:numId w:val="19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>
        <w:rPr>
          <w:rStyle w:val="normaltextrun"/>
        </w:rPr>
        <w:t>Give a critique of the results of the study which are in tables 3 and 4 p.106/107. What do the comments show of the knowledge each group have of the other? (10 marks)</w:t>
      </w:r>
      <w:r>
        <w:rPr>
          <w:rStyle w:val="eop"/>
          <w:rFonts w:ascii="Calibri" w:hAnsi="Calibri" w:cs="Calibri"/>
        </w:rPr>
        <w:t> </w:t>
      </w:r>
    </w:p>
    <w:p w14:paraId="2F811E1B" w14:textId="77777777" w:rsidR="00637192" w:rsidRDefault="00637192" w:rsidP="0063719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076CAE6E" w14:textId="77777777" w:rsidR="00637192" w:rsidRDefault="00637192" w:rsidP="0063719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6F6C6369" w14:textId="77777777" w:rsidR="00637192" w:rsidRDefault="00637192" w:rsidP="00637192">
      <w:pPr>
        <w:pStyle w:val="paragraph"/>
        <w:numPr>
          <w:ilvl w:val="0"/>
          <w:numId w:val="21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>
        <w:rPr>
          <w:rStyle w:val="normaltextrun"/>
        </w:rPr>
        <w:t>Spelling: (</w:t>
      </w:r>
      <w:r w:rsidR="002C1307">
        <w:rPr>
          <w:rStyle w:val="normaltextrun"/>
        </w:rPr>
        <w:t>5</w:t>
      </w:r>
      <w:r>
        <w:rPr>
          <w:rStyle w:val="normaltextrun"/>
        </w:rPr>
        <w:t> marks)</w:t>
      </w:r>
      <w:r>
        <w:rPr>
          <w:rStyle w:val="eop"/>
          <w:rFonts w:ascii="Calibri" w:hAnsi="Calibri" w:cs="Calibri"/>
        </w:rPr>
        <w:t> </w:t>
      </w:r>
    </w:p>
    <w:p w14:paraId="2C2EAEDA" w14:textId="77777777" w:rsidR="00637192" w:rsidRDefault="00637192" w:rsidP="0063719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15F6B6D7" w14:textId="77777777" w:rsidR="00637192" w:rsidRDefault="00637192" w:rsidP="00637192">
      <w:pPr>
        <w:pStyle w:val="paragraph"/>
        <w:numPr>
          <w:ilvl w:val="0"/>
          <w:numId w:val="22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</w:rPr>
      </w:pPr>
      <w:r>
        <w:rPr>
          <w:rStyle w:val="normaltextrun"/>
        </w:rPr>
        <w:t>Referencing (10 marks)</w:t>
      </w:r>
      <w:r>
        <w:rPr>
          <w:rStyle w:val="eop"/>
          <w:rFonts w:ascii="Calibri" w:hAnsi="Calibri" w:cs="Calibri"/>
        </w:rPr>
        <w:t> </w:t>
      </w:r>
    </w:p>
    <w:p w14:paraId="34D1212F" w14:textId="77777777" w:rsidR="00637192" w:rsidRDefault="00637192" w:rsidP="0063719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14:paraId="55F2E210" w14:textId="77777777" w:rsidR="00081344" w:rsidRPr="0033343A" w:rsidRDefault="00081344" w:rsidP="0033343A"/>
    <w:sectPr w:rsidR="00081344" w:rsidRPr="0033343A" w:rsidSect="00EA2A7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3265A"/>
    <w:multiLevelType w:val="hybridMultilevel"/>
    <w:tmpl w:val="1ADCAC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87E5D"/>
    <w:multiLevelType w:val="multilevel"/>
    <w:tmpl w:val="F384B9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3849D0"/>
    <w:multiLevelType w:val="multilevel"/>
    <w:tmpl w:val="CC929F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E93452"/>
    <w:multiLevelType w:val="multilevel"/>
    <w:tmpl w:val="BBA0927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2A03DF"/>
    <w:multiLevelType w:val="multilevel"/>
    <w:tmpl w:val="5E1A79D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DC00A7"/>
    <w:multiLevelType w:val="multilevel"/>
    <w:tmpl w:val="552CE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B117D4"/>
    <w:multiLevelType w:val="multilevel"/>
    <w:tmpl w:val="A0A0A66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632884"/>
    <w:multiLevelType w:val="multilevel"/>
    <w:tmpl w:val="FB7085D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C35C4E"/>
    <w:multiLevelType w:val="multilevel"/>
    <w:tmpl w:val="F11C6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A4B3C9F"/>
    <w:multiLevelType w:val="multilevel"/>
    <w:tmpl w:val="A45026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7A0881"/>
    <w:multiLevelType w:val="multilevel"/>
    <w:tmpl w:val="C4FC9B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CC0D53"/>
    <w:multiLevelType w:val="multilevel"/>
    <w:tmpl w:val="BA40D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F0021A"/>
    <w:multiLevelType w:val="multilevel"/>
    <w:tmpl w:val="A9E66B6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1A7785"/>
    <w:multiLevelType w:val="multilevel"/>
    <w:tmpl w:val="FE267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2A4125D"/>
    <w:multiLevelType w:val="multilevel"/>
    <w:tmpl w:val="3AA2D2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314926"/>
    <w:multiLevelType w:val="multilevel"/>
    <w:tmpl w:val="18524C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B517B8B"/>
    <w:multiLevelType w:val="multilevel"/>
    <w:tmpl w:val="9FA4FE7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4F06F4"/>
    <w:multiLevelType w:val="multilevel"/>
    <w:tmpl w:val="DE04F1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926820"/>
    <w:multiLevelType w:val="multilevel"/>
    <w:tmpl w:val="E6328C1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1017627"/>
    <w:multiLevelType w:val="multilevel"/>
    <w:tmpl w:val="10C6CB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42A5283"/>
    <w:multiLevelType w:val="multilevel"/>
    <w:tmpl w:val="74CC37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BF81F05"/>
    <w:multiLevelType w:val="multilevel"/>
    <w:tmpl w:val="84620FB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C8C4973"/>
    <w:multiLevelType w:val="multilevel"/>
    <w:tmpl w:val="263419E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15"/>
  </w:num>
  <w:num w:numId="5">
    <w:abstractNumId w:val="10"/>
  </w:num>
  <w:num w:numId="6">
    <w:abstractNumId w:val="17"/>
  </w:num>
  <w:num w:numId="7">
    <w:abstractNumId w:val="14"/>
  </w:num>
  <w:num w:numId="8">
    <w:abstractNumId w:val="3"/>
  </w:num>
  <w:num w:numId="9">
    <w:abstractNumId w:val="7"/>
  </w:num>
  <w:num w:numId="10">
    <w:abstractNumId w:val="11"/>
  </w:num>
  <w:num w:numId="11">
    <w:abstractNumId w:val="19"/>
  </w:num>
  <w:num w:numId="12">
    <w:abstractNumId w:val="20"/>
  </w:num>
  <w:num w:numId="13">
    <w:abstractNumId w:val="9"/>
  </w:num>
  <w:num w:numId="14">
    <w:abstractNumId w:val="22"/>
  </w:num>
  <w:num w:numId="15">
    <w:abstractNumId w:val="4"/>
  </w:num>
  <w:num w:numId="16">
    <w:abstractNumId w:val="16"/>
  </w:num>
  <w:num w:numId="17">
    <w:abstractNumId w:val="12"/>
  </w:num>
  <w:num w:numId="18">
    <w:abstractNumId w:val="21"/>
  </w:num>
  <w:num w:numId="19">
    <w:abstractNumId w:val="6"/>
  </w:num>
  <w:num w:numId="20">
    <w:abstractNumId w:val="18"/>
  </w:num>
  <w:num w:numId="21">
    <w:abstractNumId w:val="8"/>
  </w:num>
  <w:num w:numId="22">
    <w:abstractNumId w:val="13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33343A"/>
    <w:rsid w:val="00081344"/>
    <w:rsid w:val="002B6053"/>
    <w:rsid w:val="002C1307"/>
    <w:rsid w:val="0033343A"/>
    <w:rsid w:val="00465C97"/>
    <w:rsid w:val="004B0BC0"/>
    <w:rsid w:val="00507202"/>
    <w:rsid w:val="00582CCF"/>
    <w:rsid w:val="00637192"/>
    <w:rsid w:val="00712A2B"/>
    <w:rsid w:val="00793001"/>
    <w:rsid w:val="00A60574"/>
    <w:rsid w:val="00E03405"/>
    <w:rsid w:val="00E6638E"/>
    <w:rsid w:val="00E73189"/>
    <w:rsid w:val="00EA008C"/>
    <w:rsid w:val="00EA2A70"/>
    <w:rsid w:val="00FA26B6"/>
    <w:rsid w:val="00FD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48362"/>
  <w14:defaultImageDpi w14:val="32767"/>
  <w15:chartTrackingRefBased/>
  <w15:docId w15:val="{257250C8-E0F9-4D42-87F5-5905B7E73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343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43A"/>
    <w:rPr>
      <w:rFonts w:ascii="Times New Roman" w:hAnsi="Times New Roman" w:cs="Times New Roman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33343A"/>
    <w:pPr>
      <w:jc w:val="center"/>
    </w:pPr>
    <w:rPr>
      <w:rFonts w:ascii="Calibri" w:hAnsi="Calibri" w:cs="Calibri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3343A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33343A"/>
    <w:rPr>
      <w:rFonts w:ascii="Calibri" w:hAnsi="Calibri" w:cs="Calibri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3343A"/>
    <w:rPr>
      <w:rFonts w:ascii="Calibri" w:hAnsi="Calibri" w:cs="Calibri"/>
      <w:lang w:val="en-US"/>
    </w:rPr>
  </w:style>
  <w:style w:type="paragraph" w:customStyle="1" w:styleId="paragraph">
    <w:name w:val="paragraph"/>
    <w:basedOn w:val="Normal"/>
    <w:rsid w:val="0033343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IE" w:eastAsia="en-GB"/>
    </w:rPr>
  </w:style>
  <w:style w:type="character" w:customStyle="1" w:styleId="normaltextrun">
    <w:name w:val="normaltextrun"/>
    <w:basedOn w:val="DefaultParagraphFont"/>
    <w:rsid w:val="0033343A"/>
  </w:style>
  <w:style w:type="character" w:customStyle="1" w:styleId="eop">
    <w:name w:val="eop"/>
    <w:basedOn w:val="DefaultParagraphFont"/>
    <w:rsid w:val="0033343A"/>
  </w:style>
  <w:style w:type="character" w:customStyle="1" w:styleId="tabchar">
    <w:name w:val="tabchar"/>
    <w:basedOn w:val="DefaultParagraphFont"/>
    <w:rsid w:val="0033343A"/>
  </w:style>
  <w:style w:type="character" w:customStyle="1" w:styleId="pagebreaktextspan">
    <w:name w:val="pagebreaktextspan"/>
    <w:basedOn w:val="DefaultParagraphFont"/>
    <w:rsid w:val="0033343A"/>
  </w:style>
  <w:style w:type="paragraph" w:styleId="ListParagraph">
    <w:name w:val="List Paragraph"/>
    <w:basedOn w:val="Normal"/>
    <w:uiPriority w:val="34"/>
    <w:qFormat/>
    <w:rsid w:val="0063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371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6371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75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1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1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0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8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6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8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0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0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2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6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0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04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08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3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4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94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0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5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1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9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48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25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8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8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87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1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6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4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4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4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55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3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3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22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07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4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93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8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2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83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87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58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41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90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58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39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1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5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48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30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21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97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82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9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3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95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9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3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60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35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65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32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4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8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2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43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cribbr.com/apa-citation-generato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paveau</dc:creator>
  <cp:keywords/>
  <dc:description/>
  <cp:lastModifiedBy>Liam Wilson</cp:lastModifiedBy>
  <cp:revision>2</cp:revision>
  <dcterms:created xsi:type="dcterms:W3CDTF">2021-01-16T11:54:00Z</dcterms:created>
  <dcterms:modified xsi:type="dcterms:W3CDTF">2021-01-16T11:54:00Z</dcterms:modified>
</cp:coreProperties>
</file>